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1" w:type="pct"/>
        <w:tblLayout w:type="fixed"/>
        <w:tblCellMar>
          <w:left w:w="0" w:type="dxa"/>
          <w:right w:w="0" w:type="dxa"/>
        </w:tblCellMar>
        <w:tblLook w:val="0000" w:firstRow="0" w:lastRow="0" w:firstColumn="0" w:lastColumn="0" w:noHBand="0" w:noVBand="0"/>
      </w:tblPr>
      <w:tblGrid>
        <w:gridCol w:w="5384"/>
        <w:gridCol w:w="5563"/>
      </w:tblGrid>
      <w:tr w:rsidR="00753383" w:rsidRPr="00FE4BC7" w14:paraId="551BAE2D" w14:textId="77777777" w:rsidTr="00DF5175">
        <w:trPr>
          <w:trHeight w:val="15884"/>
        </w:trPr>
        <w:tc>
          <w:tcPr>
            <w:tcW w:w="2459" w:type="pct"/>
            <w:tcMar>
              <w:top w:w="0" w:type="dxa"/>
              <w:left w:w="108" w:type="dxa"/>
              <w:bottom w:w="0" w:type="dxa"/>
              <w:right w:w="108" w:type="dxa"/>
            </w:tcMar>
          </w:tcPr>
          <w:p w14:paraId="172F891E" w14:textId="77777777" w:rsidR="001F1F9F"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p w14:paraId="0314DC12" w14:textId="77777777" w:rsidR="0096605E" w:rsidRDefault="0096605E" w:rsidP="004E03EF">
            <w:pPr>
              <w:pStyle w:val="a4"/>
              <w:jc w:val="both"/>
              <w:rPr>
                <w:rFonts w:ascii="Times New Roman" w:hAnsi="Times New Roman" w:cs="Times New Roman"/>
                <w:b/>
                <w:sz w:val="18"/>
                <w:szCs w:val="18"/>
                <w:lang w:val="kk-KZ"/>
              </w:rPr>
            </w:pPr>
          </w:p>
          <w:p w14:paraId="3011A40F" w14:textId="77777777" w:rsidR="0096605E" w:rsidRDefault="0096605E" w:rsidP="004E03EF">
            <w:pPr>
              <w:pStyle w:val="a4"/>
              <w:jc w:val="both"/>
              <w:rPr>
                <w:rFonts w:ascii="Times New Roman" w:hAnsi="Times New Roman" w:cs="Times New Roman"/>
                <w:b/>
                <w:sz w:val="18"/>
                <w:szCs w:val="18"/>
                <w:lang w:val="kk-KZ"/>
              </w:rPr>
            </w:pPr>
          </w:p>
          <w:p w14:paraId="49D0C8BD" w14:textId="77777777" w:rsidR="0096605E" w:rsidRDefault="0096605E" w:rsidP="004E03EF">
            <w:pPr>
              <w:pStyle w:val="a4"/>
              <w:jc w:val="both"/>
              <w:rPr>
                <w:rFonts w:ascii="Times New Roman" w:hAnsi="Times New Roman" w:cs="Times New Roman"/>
                <w:b/>
                <w:sz w:val="18"/>
                <w:szCs w:val="18"/>
                <w:lang w:val="kk-KZ"/>
              </w:rPr>
            </w:pPr>
          </w:p>
          <w:p w14:paraId="6948809B" w14:textId="77777777" w:rsidR="0096605E" w:rsidRDefault="0096605E" w:rsidP="004E03EF">
            <w:pPr>
              <w:pStyle w:val="a4"/>
              <w:jc w:val="both"/>
              <w:rPr>
                <w:rFonts w:ascii="Times New Roman" w:hAnsi="Times New Roman" w:cs="Times New Roman"/>
                <w:b/>
                <w:sz w:val="18"/>
                <w:szCs w:val="18"/>
                <w:lang w:val="kk-KZ"/>
              </w:rPr>
            </w:pPr>
          </w:p>
          <w:p w14:paraId="03E58EC8" w14:textId="77777777" w:rsidR="0096605E" w:rsidRPr="00841632" w:rsidRDefault="0096605E" w:rsidP="0096605E">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Pr>
                <w:rFonts w:ascii="Times New Roman" w:hAnsi="Times New Roman" w:cs="Times New Roman"/>
                <w:b/>
                <w:bCs/>
                <w:color w:val="000000"/>
                <w:sz w:val="18"/>
                <w:szCs w:val="18"/>
                <w:lang w:val="kk-KZ"/>
              </w:rPr>
              <w:t xml:space="preserve"> ____</w:t>
            </w:r>
            <w:r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14:paraId="052489DD" w14:textId="77777777" w:rsidR="0096605E" w:rsidRPr="00841632" w:rsidRDefault="0096605E" w:rsidP="004E03EF">
            <w:pPr>
              <w:pStyle w:val="a4"/>
              <w:jc w:val="both"/>
              <w:rPr>
                <w:rFonts w:ascii="Times New Roman" w:hAnsi="Times New Roman" w:cs="Times New Roman"/>
                <w:b/>
                <w:sz w:val="18"/>
                <w:szCs w:val="18"/>
                <w:lang w:val="kk-KZ"/>
              </w:rPr>
            </w:pP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5D12B9" w14:paraId="0AE6383D" w14:textId="77777777" w:rsidTr="008A2AA3">
              <w:trPr>
                <w:trHeight w:val="143"/>
              </w:trPr>
              <w:tc>
                <w:tcPr>
                  <w:tcW w:w="2500" w:type="pct"/>
                  <w:tcMar>
                    <w:top w:w="0" w:type="dxa"/>
                    <w:left w:w="108" w:type="dxa"/>
                    <w:bottom w:w="0" w:type="dxa"/>
                    <w:right w:w="108" w:type="dxa"/>
                  </w:tcMar>
                </w:tcPr>
                <w:p w14:paraId="15AC0BFB" w14:textId="77777777"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14:paraId="04546BFC" w14:textId="4288AEBF"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6605E" w:rsidRPr="00ED5611">
                    <w:rPr>
                      <w:rFonts w:ascii="Times New Roman" w:hAnsi="Times New Roman" w:cs="Times New Roman"/>
                      <w:b/>
                      <w:color w:val="000000"/>
                      <w:sz w:val="18"/>
                      <w:szCs w:val="18"/>
                      <w:lang w:val="kk-KZ"/>
                    </w:rPr>
                    <w:t>__</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14:paraId="35BF672F" w14:textId="77777777"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14:paraId="3D083E8C" w14:textId="1023209C"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96605E">
              <w:rPr>
                <w:rFonts w:ascii="Times New Roman" w:eastAsia="Times New Roman" w:hAnsi="Times New Roman"/>
                <w:sz w:val="18"/>
                <w:szCs w:val="18"/>
                <w:lang w:val="kk-KZ"/>
              </w:rPr>
              <w:t>«</w:t>
            </w:r>
            <w:r w:rsidR="0096605E">
              <w:rPr>
                <w:rFonts w:ascii="Times New Roman" w:hAnsi="Times New Roman"/>
                <w:sz w:val="18"/>
                <w:szCs w:val="18"/>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0096605E">
              <w:rPr>
                <w:rFonts w:ascii="Times New Roman" w:eastAsia="Times New Roman" w:hAnsi="Times New Roman"/>
                <w:sz w:val="18"/>
                <w:szCs w:val="18"/>
                <w:lang w:val="kk-KZ"/>
              </w:rPr>
              <w:t xml:space="preserve">» </w:t>
            </w:r>
            <w:r w:rsidR="0096605E">
              <w:rPr>
                <w:rFonts w:ascii="Times New Roman" w:hAnsi="Times New Roman"/>
                <w:b/>
                <w:sz w:val="18"/>
                <w:szCs w:val="18"/>
                <w:lang w:val="kk-KZ"/>
              </w:rPr>
              <w:t>Қазақстан Республикасы Денсаулық сақтау министрлігінің 2023 жылғы 7 маусымдағы № 110 бұйрығы</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w:t>
            </w:r>
            <w:r w:rsidR="00ED5611">
              <w:rPr>
                <w:rFonts w:ascii="Times New Roman" w:hAnsi="Times New Roman" w:cs="Times New Roman"/>
                <w:b/>
                <w:sz w:val="18"/>
                <w:szCs w:val="18"/>
                <w:lang w:val="kk-KZ"/>
              </w:rPr>
              <w:t>4</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14:paraId="00545828" w14:textId="77777777"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14:paraId="3EC69B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14:paraId="6438DA2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7415409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E5BAC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4DF3E8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213DD55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5C2EB45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06C83A02"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14:paraId="4A66032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4693608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1EEC17A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14:paraId="62553DD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14:paraId="7B32FD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14:paraId="6E4676F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04E305B"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lastRenderedPageBreak/>
              <w:t>3. Шарттың бағасы және төлемі</w:t>
            </w:r>
          </w:p>
          <w:p w14:paraId="72A1D212" w14:textId="77777777" w:rsid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4. Шарттың бағасы__________</w:t>
            </w:r>
            <w:r w:rsidR="0088154C" w:rsidRPr="0088154C">
              <w:rPr>
                <w:color w:val="000000"/>
                <w:spacing w:val="2"/>
                <w:sz w:val="18"/>
                <w:szCs w:val="18"/>
                <w:lang w:val="kk-KZ"/>
              </w:rPr>
              <w:t>теңгені (соманы санмен және жазумен көрсету) құрайды және Өнім берушінің оның тендерлік өтінімінде көрсеткен бағасына сәйкес келеді.</w:t>
            </w:r>
          </w:p>
          <w:p w14:paraId="4504F386" w14:textId="21BCC688"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 xml:space="preserve">Тараптар жоғарыда аталған баға шекті баға болып табылады деп келіседі. Нақты баға Шарттың қолданылу мерзімі ішінде </w:t>
            </w:r>
            <w:r w:rsidR="0096605E">
              <w:rPr>
                <w:color w:val="000000"/>
                <w:spacing w:val="2"/>
                <w:sz w:val="18"/>
                <w:szCs w:val="18"/>
                <w:lang w:val="kk-KZ"/>
              </w:rPr>
              <w:t>Ө</w:t>
            </w:r>
            <w:r w:rsidRPr="00563CF5">
              <w:rPr>
                <w:color w:val="000000"/>
                <w:spacing w:val="2"/>
                <w:sz w:val="18"/>
                <w:szCs w:val="18"/>
                <w:lang w:val="kk-KZ"/>
              </w:rPr>
              <w:t>нім берушіге жіберілген Тапсырыс берушінің барлық өтінімдерінің құны бойынша айқындалады.</w:t>
            </w:r>
          </w:p>
          <w:p w14:paraId="69FF469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14:paraId="0144638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14:paraId="37AA125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14:paraId="128F9D6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14:paraId="2A975EE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C1F900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14:paraId="31E4BEB9" w14:textId="77777777"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14:paraId="2F758DCF" w14:textId="77777777"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14:paraId="4BCE066E" w14:textId="77777777"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14:paraId="39D987B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69379A6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52BE4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4FDC41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FBC234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7FA11CE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62DF7F4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3323604D"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F322DB5"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14:paraId="73105A62" w14:textId="454F1F0F"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Тараптар өтінімдерді жіберу міндет</w:t>
            </w:r>
            <w:r w:rsidR="0096605E">
              <w:rPr>
                <w:color w:val="000000"/>
                <w:spacing w:val="2"/>
                <w:sz w:val="18"/>
                <w:szCs w:val="18"/>
                <w:lang w:val="kk-KZ"/>
              </w:rPr>
              <w:t>ті</w:t>
            </w:r>
            <w:r w:rsidRPr="00563CF5">
              <w:rPr>
                <w:color w:val="000000"/>
                <w:spacing w:val="2"/>
                <w:sz w:val="18"/>
                <w:szCs w:val="18"/>
                <w:lang w:val="kk-KZ"/>
              </w:rPr>
              <w:t xml:space="preserve"> емес</w:t>
            </w:r>
            <w:r w:rsidR="0096605E">
              <w:rPr>
                <w:color w:val="000000"/>
                <w:spacing w:val="2"/>
                <w:sz w:val="18"/>
                <w:szCs w:val="18"/>
                <w:lang w:val="kk-KZ"/>
              </w:rPr>
              <w:t xml:space="preserve"> және</w:t>
            </w:r>
            <w:r w:rsidRPr="00563CF5">
              <w:rPr>
                <w:color w:val="000000"/>
                <w:spacing w:val="2"/>
                <w:sz w:val="18"/>
                <w:szCs w:val="18"/>
                <w:lang w:val="kk-KZ"/>
              </w:rPr>
              <w:t xml:space="preserve"> Тапсырыс берушінің құқығы екендігімен келіседі. Тапсырыс беруші қажеттілік болмаған жағдайда, Өнім берушіге қандай да бір зиян келтірместен немесе соңғысына қандай да бір өтемақы, айыппұл және т.б. төлемей өтінім жібермеуге құқылы.</w:t>
            </w:r>
          </w:p>
          <w:p w14:paraId="55685584"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14:paraId="1EA582CB" w14:textId="77777777"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14:paraId="4E97776B"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Тауарды қабылдау-тапсыру актiсiнде көрсетiлген саны мен сапасы туралы деректерге және Тараптардың өкiлдерiнiң тауарды жөнелту парағына қол қоюға сәйкес Жеткiзушi берген және Тапсырысшы қабылдаған болып есептеледi.</w:t>
            </w:r>
          </w:p>
          <w:p w14:paraId="23CD1D43"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lastRenderedPageBreak/>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14:paraId="0EE86191" w14:textId="77777777"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14:paraId="03F3C36F" w14:textId="77777777"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5. Медициналық техниканы беру және қабылдау ерекшеліктері</w:t>
            </w:r>
          </w:p>
          <w:p w14:paraId="399D1EF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5BB8BE1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Осы Шарт шеңберінде Өнім беруші тендерлік құжаттамада көрсетілген қызметтерді ұсынуы тиіс.</w:t>
            </w:r>
          </w:p>
          <w:p w14:paraId="59608D0F"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Ілеспе қызметтердің бағасы Шарттың бағасына кіреді.</w:t>
            </w:r>
          </w:p>
          <w:p w14:paraId="68104E17"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5490B9C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Өнім беруші қосалқы бөлшектерді өндіруді тоқтатқан жағдайда:</w:t>
            </w:r>
          </w:p>
          <w:p w14:paraId="4F34A1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31151BB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11D4267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Өнім беруші Шарт шеңберінде берілген тауарлардың:</w:t>
            </w:r>
          </w:p>
          <w:p w14:paraId="12D3D8C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42F28D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3DEFC9"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6324B04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r w:rsidRPr="0088154C">
              <w:rPr>
                <w:color w:val="000000"/>
                <w:spacing w:val="2"/>
                <w:sz w:val="18"/>
                <w:szCs w:val="18"/>
              </w:rPr>
              <w:t>ішінде жарамды (кепілдіктің талап етілетін мерзімі көрсетілсін).</w:t>
            </w:r>
          </w:p>
          <w:p w14:paraId="118BB83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Тапсырыс беруші осы кепілдікке байланысты барлық наразылықтар туралы Өнім берушіні жазбаша түрде жедел хабардар етуге міндетті.</w:t>
            </w:r>
          </w:p>
          <w:p w14:paraId="3825DF3B"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FF1B37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167E148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xml:space="preserve">. Екі тарап қол қойған жазбаша өзгерістерді қоспағанда, Шарт құжаттарына ешқандай ауытқуларға немесе өзгерістерге </w:t>
            </w:r>
            <w:r w:rsidRPr="0088154C">
              <w:rPr>
                <w:color w:val="000000"/>
                <w:spacing w:val="2"/>
                <w:sz w:val="18"/>
                <w:szCs w:val="18"/>
              </w:rPr>
              <w:lastRenderedPageBreak/>
              <w:t>(сызбалар,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DE63909"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0426FEBE"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6. Тараптардың жауапкершілігі</w:t>
            </w:r>
          </w:p>
          <w:p w14:paraId="670764DC"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21B541B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Тауарларды беруді және қызметтерді көрсетуді Өнім беруші баға кестесінде көрсетілген кестеге сәйкес жүзеге асыруға тиіс.</w:t>
            </w:r>
          </w:p>
          <w:p w14:paraId="41A6AB4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3205733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16212C0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11A3648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4549AA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14:paraId="7CBD21E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7ECA67B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35F9DEB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xml:space="preserve">.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w:t>
            </w:r>
            <w:r w:rsidRPr="0088154C">
              <w:rPr>
                <w:color w:val="000000"/>
                <w:spacing w:val="2"/>
                <w:sz w:val="18"/>
                <w:szCs w:val="18"/>
              </w:rPr>
              <w:lastRenderedPageBreak/>
              <w:t>қолдануға қандай да бір құқықтарды қозғамаса, Тапсырыс беруші Өнім берушіге қатысты ешқандай қаржылық міндет көтермейді.</w:t>
            </w:r>
          </w:p>
          <w:p w14:paraId="4DE25A2A"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7FA9D9DE"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321806F8"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Шарт бойынша көлемнің азаюы немесе ұлғаюы Шартқа қосымша келісім жасасу жолымен жүзеге асырылуы мүмкін.</w:t>
            </w:r>
          </w:p>
          <w:p w14:paraId="5ED03288"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42F6E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5AAD83A6"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7. Құпиялылық</w:t>
            </w:r>
          </w:p>
          <w:p w14:paraId="4DA06EF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1ECDD6A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ашу кезінде жұртшылықтың қолы жетімді;</w:t>
            </w:r>
          </w:p>
          <w:p w14:paraId="59B0346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57D76A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 басқа Тарап ашу кезінде Тараптардың иелігінде болып және осындай Тараптан тікелей немесе жанама алынбаса;</w:t>
            </w:r>
          </w:p>
          <w:p w14:paraId="7E0B45C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 үшінші тараптан алынды, алайда мұндай ақпарат құпиялылықты кепілдендіретін Тараптан тікелей немесе жанама ұсынылмаса;</w:t>
            </w:r>
          </w:p>
          <w:p w14:paraId="118045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0E4C25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630017D6" w14:textId="77777777"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8. Қорытынды ережелер</w:t>
            </w:r>
          </w:p>
          <w:p w14:paraId="159F483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AA2DC6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74EEDEA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AE1323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Салықтар мен бюджетке төленетін басқа да міндетті төлемдер Қазақстан Республикасының салық заңнамасына сәйкес төленуге жатады.</w:t>
            </w:r>
          </w:p>
          <w:p w14:paraId="7C51528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Өнім беруші Шарттың орындалуын қамтамасыз етуді тендерлік құжаттамада көзделген нысанда, көлемде және шарттарда енгізуге міндетті.</w:t>
            </w:r>
          </w:p>
          <w:p w14:paraId="56D91037" w14:textId="32A1563B" w:rsid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xml:space="preserve">. </w:t>
            </w:r>
            <w:r w:rsidR="00563CF5" w:rsidRPr="00563CF5">
              <w:rPr>
                <w:color w:val="000000"/>
                <w:spacing w:val="2"/>
                <w:sz w:val="18"/>
                <w:szCs w:val="18"/>
              </w:rPr>
              <w:t xml:space="preserve">Осы Шарт Тараптар Шартқа қол қойғаннан кейін күшіне енеді және </w:t>
            </w:r>
            <w:r w:rsidR="00563CF5" w:rsidRPr="005D12B9">
              <w:rPr>
                <w:b/>
                <w:color w:val="000000"/>
                <w:spacing w:val="2"/>
                <w:sz w:val="18"/>
                <w:szCs w:val="18"/>
              </w:rPr>
              <w:t>202</w:t>
            </w:r>
            <w:r w:rsidR="005D12B9" w:rsidRPr="005D12B9">
              <w:rPr>
                <w:b/>
                <w:color w:val="000000"/>
                <w:spacing w:val="2"/>
                <w:sz w:val="18"/>
                <w:szCs w:val="18"/>
              </w:rPr>
              <w:t>4</w:t>
            </w:r>
            <w:r w:rsidR="00563CF5" w:rsidRPr="005D12B9">
              <w:rPr>
                <w:b/>
                <w:color w:val="000000"/>
                <w:spacing w:val="2"/>
                <w:sz w:val="18"/>
                <w:szCs w:val="18"/>
              </w:rPr>
              <w:t xml:space="preserve"> жылғы 31 желтоқсанға дейін</w:t>
            </w:r>
            <w:r w:rsidR="00563CF5" w:rsidRPr="00563CF5">
              <w:rPr>
                <w:color w:val="000000"/>
                <w:spacing w:val="2"/>
                <w:sz w:val="18"/>
                <w:szCs w:val="18"/>
              </w:rPr>
              <w:t xml:space="preserve">, ал шарт бойынша </w:t>
            </w:r>
            <w:r w:rsidR="00563CF5" w:rsidRPr="00563CF5">
              <w:rPr>
                <w:color w:val="000000"/>
                <w:spacing w:val="2"/>
                <w:sz w:val="18"/>
                <w:szCs w:val="18"/>
              </w:rPr>
              <w:lastRenderedPageBreak/>
              <w:t>орындалмаған міндеттемелер бөлігінде – Тараптар оларды толық орындағанға дейін қолданылады.</w:t>
            </w:r>
          </w:p>
          <w:p w14:paraId="604FE6EB"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Егер Шарттың қолданылу мерзімі аяқталған кезде ол толық игерілмесе (Барлық жіберілген өтінімдердің құны Шарттың бағасынан аз болады), тараптар шарттың бағасы ретінде барлық жіберілген өтінімдердің құнын қабылдайды. Шарт өз қолданысын тоқтатады. Оны бұзу немесе Шарттың бағасына өзгерістер енгізу туралы қосымша келісім жасасу талап етілмейді.</w:t>
            </w:r>
          </w:p>
          <w:p w14:paraId="745AB683"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5718A411" w14:textId="77777777" w:rsidR="00174432" w:rsidRPr="0088154C" w:rsidRDefault="00174432" w:rsidP="004E03EF">
            <w:pPr>
              <w:pStyle w:val="a4"/>
              <w:jc w:val="both"/>
              <w:rPr>
                <w:rFonts w:ascii="Times New Roman" w:hAnsi="Times New Roman" w:cs="Times New Roman"/>
                <w:sz w:val="18"/>
                <w:szCs w:val="18"/>
              </w:rPr>
            </w:pPr>
          </w:p>
          <w:p w14:paraId="675B1057" w14:textId="77777777" w:rsidR="00227BCC" w:rsidRDefault="00227BCC" w:rsidP="004E03EF">
            <w:pPr>
              <w:pStyle w:val="a4"/>
              <w:jc w:val="both"/>
              <w:rPr>
                <w:rFonts w:ascii="Times New Roman" w:hAnsi="Times New Roman" w:cs="Times New Roman"/>
                <w:b/>
                <w:sz w:val="18"/>
                <w:szCs w:val="18"/>
                <w:lang w:val="kk-KZ"/>
              </w:rPr>
            </w:pPr>
          </w:p>
          <w:p w14:paraId="2B8ED696" w14:textId="77777777"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14:paraId="21CB116F" w14:textId="77777777" w:rsidR="00174432" w:rsidRPr="00841632" w:rsidRDefault="00174432" w:rsidP="004E03EF">
            <w:pPr>
              <w:pStyle w:val="a4"/>
              <w:jc w:val="both"/>
              <w:rPr>
                <w:rFonts w:ascii="Times New Roman" w:hAnsi="Times New Roman" w:cs="Times New Roman"/>
                <w:b/>
                <w:sz w:val="18"/>
                <w:szCs w:val="18"/>
                <w:lang w:val="kk-KZ"/>
              </w:rPr>
            </w:pPr>
          </w:p>
          <w:p w14:paraId="06689A1B" w14:textId="77777777" w:rsidR="001D0B31" w:rsidRPr="00841632" w:rsidRDefault="001D0B31" w:rsidP="004E03EF">
            <w:pPr>
              <w:pStyle w:val="a4"/>
              <w:jc w:val="both"/>
              <w:rPr>
                <w:rFonts w:ascii="Times New Roman" w:hAnsi="Times New Roman" w:cs="Times New Roman"/>
                <w:b/>
                <w:sz w:val="18"/>
                <w:szCs w:val="18"/>
                <w:lang w:val="kk-KZ"/>
              </w:rPr>
            </w:pPr>
          </w:p>
          <w:p w14:paraId="75ECBBEC" w14:textId="77777777" w:rsidR="007B3966" w:rsidRPr="00841632" w:rsidRDefault="007B3966" w:rsidP="004E03EF">
            <w:pPr>
              <w:pStyle w:val="a4"/>
              <w:jc w:val="both"/>
              <w:rPr>
                <w:rFonts w:ascii="Times New Roman" w:hAnsi="Times New Roman" w:cs="Times New Roman"/>
                <w:b/>
                <w:sz w:val="18"/>
                <w:szCs w:val="18"/>
                <w:lang w:val="kk-KZ"/>
              </w:rPr>
            </w:pPr>
          </w:p>
          <w:p w14:paraId="15F23CD4" w14:textId="77777777" w:rsidR="00C7760D" w:rsidRPr="00841632" w:rsidRDefault="00C7760D" w:rsidP="004E03EF">
            <w:pPr>
              <w:pStyle w:val="a4"/>
              <w:jc w:val="both"/>
              <w:rPr>
                <w:rFonts w:ascii="Times New Roman" w:hAnsi="Times New Roman" w:cs="Times New Roman"/>
                <w:b/>
                <w:sz w:val="18"/>
                <w:szCs w:val="18"/>
                <w:lang w:val="kk-KZ"/>
              </w:rPr>
            </w:pPr>
          </w:p>
          <w:p w14:paraId="091460AB" w14:textId="77777777" w:rsidR="00D05A44" w:rsidRPr="00841632" w:rsidRDefault="00D05A44" w:rsidP="004E03EF">
            <w:pPr>
              <w:pStyle w:val="a4"/>
              <w:jc w:val="both"/>
              <w:rPr>
                <w:rFonts w:ascii="Times New Roman" w:hAnsi="Times New Roman" w:cs="Times New Roman"/>
                <w:b/>
                <w:sz w:val="18"/>
                <w:szCs w:val="18"/>
                <w:lang w:val="kk-KZ"/>
              </w:rPr>
            </w:pPr>
          </w:p>
          <w:p w14:paraId="6DCD36D1" w14:textId="77777777"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14:paraId="74BCE0B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0D04CE6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C6E1E42"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778B743C"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3BF70CB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14:paraId="0FAFD07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6DDA5C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w:t>
            </w:r>
            <w:r w:rsidRPr="0087043F">
              <w:rPr>
                <w:color w:val="000000"/>
                <w:spacing w:val="2"/>
                <w:sz w:val="16"/>
                <w:szCs w:val="16"/>
                <w:lang w:val="kk-KZ"/>
              </w:rPr>
              <w:lastRenderedPageBreak/>
              <w:t>сыбайлас жемқорлықтың алдын алу мақсатында бір-біріне өзара жәрдем көрсетеді.</w:t>
            </w:r>
          </w:p>
          <w:p w14:paraId="602E55E7" w14:textId="77777777"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6CA2741A" w14:textId="77777777" w:rsidR="001B03DB" w:rsidRPr="00884864" w:rsidRDefault="001B03DB" w:rsidP="004E03EF">
            <w:pPr>
              <w:pStyle w:val="a4"/>
              <w:jc w:val="both"/>
              <w:rPr>
                <w:rFonts w:ascii="Times New Roman" w:hAnsi="Times New Roman" w:cs="Times New Roman"/>
                <w:sz w:val="16"/>
                <w:szCs w:val="16"/>
                <w:lang w:val="kk-KZ"/>
              </w:rPr>
            </w:pPr>
          </w:p>
          <w:p w14:paraId="2F4D0CF2" w14:textId="77777777" w:rsidR="001B03DB" w:rsidRPr="00841632" w:rsidRDefault="001B03DB" w:rsidP="004E03EF">
            <w:pPr>
              <w:pStyle w:val="a4"/>
              <w:jc w:val="both"/>
              <w:rPr>
                <w:rFonts w:ascii="Times New Roman" w:hAnsi="Times New Roman" w:cs="Times New Roman"/>
                <w:sz w:val="18"/>
                <w:szCs w:val="18"/>
                <w:lang w:val="kk-KZ"/>
              </w:rPr>
            </w:pPr>
          </w:p>
          <w:p w14:paraId="39F6715D"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3E67C145" w14:textId="77777777"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D6E4EA8" w14:textId="77777777"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14:paraId="6B98BDC5" w14:textId="7BD9A92B" w:rsidR="0096605E" w:rsidRPr="0096605E" w:rsidRDefault="0096605E" w:rsidP="0096605E">
            <w:pPr>
              <w:spacing w:after="0" w:line="240" w:lineRule="auto"/>
              <w:jc w:val="right"/>
              <w:rPr>
                <w:rFonts w:ascii="Times New Roman" w:hAnsi="Times New Roman" w:cs="Times New Roman"/>
                <w:i/>
                <w:iCs/>
                <w:color w:val="000000"/>
                <w:sz w:val="18"/>
                <w:szCs w:val="18"/>
              </w:rPr>
            </w:pPr>
            <w:r w:rsidRPr="0096605E">
              <w:rPr>
                <w:rFonts w:ascii="Times New Roman" w:hAnsi="Times New Roman" w:cs="Times New Roman"/>
                <w:i/>
                <w:iCs/>
                <w:color w:val="000000"/>
                <w:sz w:val="18"/>
                <w:szCs w:val="18"/>
              </w:rPr>
              <w:lastRenderedPageBreak/>
              <w:t>Приложение 8 к Тендерной документации</w:t>
            </w:r>
          </w:p>
          <w:p w14:paraId="09463F1C"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1855F574"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49DECDF0"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2D81C469"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7BCC4DA8" w14:textId="038F5A24"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t>Договор закупа №</w:t>
            </w:r>
            <w:r w:rsidR="00912E0D">
              <w:rPr>
                <w:rFonts w:ascii="Times New Roman" w:hAnsi="Times New Roman" w:cs="Times New Roman"/>
                <w:b/>
                <w:bCs/>
                <w:color w:val="000000"/>
                <w:sz w:val="18"/>
                <w:szCs w:val="18"/>
              </w:rPr>
              <w:t>_____</w:t>
            </w:r>
          </w:p>
          <w:p w14:paraId="67CC22EF" w14:textId="77777777"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14:paraId="2F44C20A" w14:textId="77777777" w:rsidTr="00AB3D23">
              <w:trPr>
                <w:trHeight w:val="203"/>
              </w:trPr>
              <w:tc>
                <w:tcPr>
                  <w:tcW w:w="1666" w:type="pct"/>
                  <w:tcMar>
                    <w:top w:w="0" w:type="dxa"/>
                    <w:left w:w="108" w:type="dxa"/>
                    <w:bottom w:w="0" w:type="dxa"/>
                    <w:right w:w="108" w:type="dxa"/>
                  </w:tcMar>
                </w:tcPr>
                <w:p w14:paraId="1D65233D" w14:textId="77777777"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14:paraId="4C058AAA" w14:textId="1F2B1707"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96605E">
                    <w:rPr>
                      <w:rFonts w:ascii="Times New Roman" w:hAnsi="Times New Roman" w:cs="Times New Roman"/>
                      <w:b/>
                      <w:color w:val="000000"/>
                      <w:sz w:val="18"/>
                      <w:szCs w:val="18"/>
                    </w:rPr>
                    <w:t>2___</w:t>
                  </w:r>
                  <w:r w:rsidR="00912E0D">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14:paraId="0BA57BBF"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p w14:paraId="6688F5A6"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tc>
            </w:tr>
          </w:tbl>
          <w:p w14:paraId="7BD4C036" w14:textId="2E352774"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r w:rsidR="00E76B3A" w:rsidRPr="00841632">
              <w:rPr>
                <w:rFonts w:ascii="Times New Roman" w:hAnsi="Times New Roman" w:cs="Times New Roman"/>
                <w:color w:val="000000"/>
                <w:sz w:val="18"/>
                <w:szCs w:val="18"/>
                <w:lang w:val="kk-KZ"/>
              </w:rPr>
              <w:t>ый</w:t>
            </w:r>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действующе</w:t>
            </w:r>
            <w:r w:rsidR="00625C92">
              <w:rPr>
                <w:rFonts w:ascii="Times New Roman" w:hAnsi="Times New Roman" w:cs="Times New Roman"/>
                <w:color w:val="000000"/>
                <w:sz w:val="18"/>
                <w:szCs w:val="18"/>
                <w:lang w:val="kk-KZ"/>
              </w:rPr>
              <w:t>го</w:t>
            </w:r>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именуемое в дальнейшем Поставщик, в лице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w:t>
            </w:r>
            <w:r w:rsidR="0096605E">
              <w:rPr>
                <w:rFonts w:ascii="Times New Roman" w:hAnsi="Times New Roman"/>
                <w:sz w:val="18"/>
                <w:szCs w:val="18"/>
              </w:rPr>
              <w:t xml:space="preserve">Приказа Министра здравоохранения Республики Казахстан от 7 июня 2023 года № 110 </w:t>
            </w:r>
            <w:r w:rsidR="0096605E">
              <w:rPr>
                <w:rFonts w:ascii="Times New Roman" w:eastAsia="Times New Roman" w:hAnsi="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протокола об итогах закупа способом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ED5611">
              <w:rPr>
                <w:rFonts w:ascii="Times New Roman" w:hAnsi="Times New Roman" w:cs="Times New Roman"/>
                <w:b/>
                <w:color w:val="000000"/>
                <w:sz w:val="18"/>
                <w:szCs w:val="18"/>
              </w:rPr>
              <w:t>4</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14:paraId="2BDEDBDE" w14:textId="77777777"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14:paraId="1FA59E0E"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14:paraId="2FAD40B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498D78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14:paraId="1691BD4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016EE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AD1870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334E9A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F3D57F"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14:paraId="7852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D46B8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6D2E5AC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14:paraId="265DB7D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14:paraId="7461D53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14:paraId="683DAEB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163A521"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lastRenderedPageBreak/>
              <w:t>3. Цена Договора и оплата</w:t>
            </w:r>
          </w:p>
          <w:p w14:paraId="06C29AE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14:paraId="72BCBD45" w14:textId="77777777" w:rsidR="00873A5C" w:rsidRPr="00E81321"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Стороны согласны, что вышеуказанная цена является предельной. Фактическая цена определяется по стоимости всех заявок Заказчика, направленных Поставщику в течение срока действия Договора.</w:t>
            </w:r>
          </w:p>
          <w:p w14:paraId="4DB5F2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14:paraId="58329FE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14:paraId="292CA99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14:paraId="317410A7"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6. Необходимые документы, предшествующие оплате:</w:t>
            </w:r>
          </w:p>
          <w:p w14:paraId="4CAFB2F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B7218A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14:paraId="3327C356" w14:textId="77777777"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14:paraId="177D94D5" w14:textId="77777777"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14:paraId="47C37A02" w14:textId="77777777"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14:paraId="312C754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14:paraId="119BAA0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BD7108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4A2158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9200FD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E0C8F5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2E497C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69ED76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6BB444C"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14:paraId="5937C6F6" w14:textId="77777777" w:rsidR="00873A5C" w:rsidRPr="0096605E"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Стороны согласны, что направление заявок явяется правом Заказчика, а не обязанностью. </w:t>
            </w:r>
            <w:r w:rsidR="00C2056F" w:rsidRPr="0096605E">
              <w:rPr>
                <w:color w:val="000000"/>
                <w:spacing w:val="2"/>
                <w:sz w:val="18"/>
                <w:szCs w:val="18"/>
              </w:rPr>
              <w:t>Заказчик имеет право не направлять заявку в случае отсуствия потребности, без какого-либа ущерба Поставщику или выплат последнему каких-либо компенсаций, штрафов и т.п. Все товары, приобретенные Поставщиком в отсутствие полученных заявок Заказчиком не принимаются, не оплачиваются и признаются предпринимательским риском Поставщика.</w:t>
            </w:r>
          </w:p>
          <w:p w14:paraId="4BD8C3C7" w14:textId="77777777"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РК, г. Астана, пр Абылайхана,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14:paraId="55DB7F29" w14:textId="77777777"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14:paraId="60AA27E0" w14:textId="77777777" w:rsidR="00C53A47" w:rsidRPr="00F835AD" w:rsidRDefault="00DD4892" w:rsidP="00DD4892">
            <w:pPr>
              <w:pStyle w:val="11"/>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w:t>
            </w:r>
            <w:r w:rsidR="00C53A47" w:rsidRPr="00F835AD">
              <w:rPr>
                <w:sz w:val="18"/>
                <w:szCs w:val="18"/>
              </w:rPr>
              <w:lastRenderedPageBreak/>
              <w:t xml:space="preserve">акте приема-передачи </w:t>
            </w:r>
            <w:r w:rsidRPr="00F835AD">
              <w:rPr>
                <w:sz w:val="18"/>
                <w:szCs w:val="18"/>
                <w:lang w:val="kk-KZ"/>
              </w:rPr>
              <w:t>и подписания н</w:t>
            </w:r>
            <w:r w:rsidR="00C53A47" w:rsidRPr="00F835AD">
              <w:rPr>
                <w:sz w:val="18"/>
                <w:szCs w:val="18"/>
                <w:lang w:val="kk-KZ"/>
              </w:rPr>
              <w:t>акладной</w:t>
            </w:r>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14:paraId="7AC8B05C" w14:textId="77777777" w:rsidR="001C6C1C" w:rsidRPr="00F835AD" w:rsidRDefault="00DD4892" w:rsidP="00DD4892">
            <w:pPr>
              <w:pStyle w:val="11"/>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н</w:t>
            </w:r>
            <w:r w:rsidR="001C6C1C" w:rsidRPr="00F835AD">
              <w:rPr>
                <w:sz w:val="18"/>
                <w:szCs w:val="18"/>
                <w:lang w:val="kk-KZ"/>
              </w:rPr>
              <w:t xml:space="preserve">акладной </w:t>
            </w:r>
            <w:r w:rsidR="001C6C1C" w:rsidRPr="00F835AD">
              <w:rPr>
                <w:sz w:val="18"/>
                <w:szCs w:val="18"/>
              </w:rPr>
              <w:t>Товара.</w:t>
            </w:r>
          </w:p>
          <w:p w14:paraId="0022C086" w14:textId="77777777"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Накладной на отпуск запасов на сторону</w:t>
            </w:r>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14:paraId="504074F9"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14:paraId="53D4595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47326A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14:paraId="209ED7A5"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14:paraId="08C39BE7"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340A0E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14:paraId="716A337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1244F26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A1476FD"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14:paraId="7E25C7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6C730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D84C30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939EEC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8B2EF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14:paraId="6C95F400"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FBE936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2A4D9B"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xml:space="preserve">.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w:t>
            </w:r>
            <w:r w:rsidR="00E81321" w:rsidRPr="00E81321">
              <w:rPr>
                <w:color w:val="000000"/>
                <w:spacing w:val="2"/>
                <w:sz w:val="18"/>
                <w:szCs w:val="18"/>
              </w:rPr>
              <w:lastRenderedPageBreak/>
              <w:t>документы Договора не допускаются, за исключением письменных изменений, подписанных обеими сторонами.</w:t>
            </w:r>
          </w:p>
          <w:p w14:paraId="3AF01611"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78B4D17"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14:paraId="261926B3"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DEE7579"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14:paraId="301D71A2"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14:paraId="749D230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B568356"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0F95D5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97FEB45"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B715CC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702212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BEB89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w:t>
            </w:r>
            <w:r w:rsidRPr="00E81321">
              <w:rPr>
                <w:color w:val="000000"/>
                <w:spacing w:val="2"/>
                <w:sz w:val="18"/>
                <w:szCs w:val="18"/>
              </w:rPr>
              <w:lastRenderedPageBreak/>
              <w:t>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ABCA0D7"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73617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6E50AB" w14:textId="77777777" w:rsidR="00C2056F" w:rsidRPr="0096605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У</w:t>
            </w:r>
            <w:r w:rsidR="00670FC4" w:rsidRPr="0096605E">
              <w:rPr>
                <w:color w:val="000000"/>
                <w:spacing w:val="2"/>
                <w:sz w:val="18"/>
                <w:szCs w:val="18"/>
              </w:rPr>
              <w:t>меньш</w:t>
            </w:r>
            <w:r w:rsidR="00091413" w:rsidRPr="0096605E">
              <w:rPr>
                <w:color w:val="000000"/>
                <w:spacing w:val="2"/>
                <w:sz w:val="18"/>
                <w:szCs w:val="18"/>
              </w:rPr>
              <w:t>ение или увел</w:t>
            </w:r>
            <w:r w:rsidRPr="0096605E">
              <w:rPr>
                <w:color w:val="000000"/>
                <w:spacing w:val="2"/>
                <w:sz w:val="18"/>
                <w:szCs w:val="18"/>
              </w:rPr>
              <w:t>и</w:t>
            </w:r>
            <w:r w:rsidR="00091413" w:rsidRPr="0096605E">
              <w:rPr>
                <w:color w:val="000000"/>
                <w:spacing w:val="2"/>
                <w:sz w:val="18"/>
                <w:szCs w:val="18"/>
              </w:rPr>
              <w:t>чен</w:t>
            </w:r>
            <w:r w:rsidRPr="0096605E">
              <w:rPr>
                <w:color w:val="000000"/>
                <w:spacing w:val="2"/>
                <w:sz w:val="18"/>
                <w:szCs w:val="18"/>
              </w:rPr>
              <w:t>и</w:t>
            </w:r>
            <w:r w:rsidR="00091413" w:rsidRPr="0096605E">
              <w:rPr>
                <w:color w:val="000000"/>
                <w:spacing w:val="2"/>
                <w:sz w:val="18"/>
                <w:szCs w:val="18"/>
              </w:rPr>
              <w:t xml:space="preserve">е обьема по Договору </w:t>
            </w:r>
            <w:r w:rsidRPr="0096605E">
              <w:rPr>
                <w:color w:val="000000"/>
                <w:spacing w:val="2"/>
                <w:sz w:val="18"/>
                <w:szCs w:val="18"/>
              </w:rPr>
              <w:t>может осуществляться путем заключения дополнительного соглашения к Договору.</w:t>
            </w:r>
          </w:p>
          <w:p w14:paraId="4D198C6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      </w:t>
            </w:r>
            <w:r w:rsidRPr="0096605E">
              <w:rPr>
                <w:color w:val="000000"/>
                <w:spacing w:val="2"/>
                <w:sz w:val="18"/>
                <w:szCs w:val="18"/>
                <w:lang w:val="kk-KZ"/>
              </w:rPr>
              <w:t>42</w:t>
            </w:r>
            <w:r w:rsidR="00E81321" w:rsidRPr="0096605E">
              <w:rPr>
                <w:color w:val="000000"/>
                <w:spacing w:val="2"/>
                <w:sz w:val="18"/>
                <w:szCs w:val="18"/>
              </w:rPr>
              <w:t>. Если в течение</w:t>
            </w:r>
            <w:r w:rsidR="00E81321" w:rsidRPr="00E81321">
              <w:rPr>
                <w:color w:val="000000"/>
                <w:spacing w:val="2"/>
                <w:sz w:val="18"/>
                <w:szCs w:val="18"/>
              </w:rPr>
              <w:t xml:space="preserve">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82D4FC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D5A236A"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14:paraId="760D741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D2BADB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14:paraId="0FB3F5A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5E4267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1CA392E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A48215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34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260B34F"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14:paraId="22CBA44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96A3C0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8E3C5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AAD1D3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lastRenderedPageBreak/>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14:paraId="7E45769A"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14:paraId="49E3ECAD" w14:textId="00B1947C"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ED5611">
              <w:rPr>
                <w:b/>
                <w:color w:val="000000"/>
                <w:spacing w:val="2"/>
                <w:sz w:val="18"/>
                <w:szCs w:val="18"/>
              </w:rPr>
              <w:t>31 декабря 2024</w:t>
            </w:r>
            <w:r w:rsidR="00121D86" w:rsidRPr="00121D86">
              <w:rPr>
                <w:b/>
                <w:color w:val="000000"/>
                <w:spacing w:val="2"/>
                <w:sz w:val="18"/>
                <w:szCs w:val="18"/>
              </w:rPr>
              <w:t xml:space="preserve">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14:paraId="47FB9711" w14:textId="77777777" w:rsidR="00C2056F" w:rsidRPr="005D12B9"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5D12B9">
              <w:rPr>
                <w:color w:val="000000"/>
                <w:spacing w:val="2"/>
                <w:sz w:val="18"/>
                <w:szCs w:val="18"/>
              </w:rPr>
              <w:t>В случае, если к моменту истечения срока действия Договора, он не будет полностью освоен (стоимость всех направленных заявок будет меньше цены договора), Стороны принимают в качестве цены договора стоимость всех направленных заявок. Договор прекращает свое действие. Заключение д</w:t>
            </w:r>
            <w:bookmarkStart w:id="0" w:name="_GoBack"/>
            <w:bookmarkEnd w:id="0"/>
            <w:r w:rsidRPr="005D12B9">
              <w:rPr>
                <w:color w:val="000000"/>
                <w:spacing w:val="2"/>
                <w:sz w:val="18"/>
                <w:szCs w:val="18"/>
              </w:rPr>
              <w:t>ополнительного соглашения о его расторжении или внесении изменений в цену договора не требуется.</w:t>
            </w:r>
          </w:p>
          <w:p w14:paraId="19DF486F" w14:textId="77777777"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sidRPr="005D12B9">
              <w:rPr>
                <w:color w:val="000000"/>
                <w:spacing w:val="2"/>
                <w:sz w:val="18"/>
                <w:szCs w:val="18"/>
              </w:rPr>
              <w:t>     </w:t>
            </w:r>
            <w:r w:rsidR="00121D86" w:rsidRPr="005D12B9">
              <w:rPr>
                <w:color w:val="000000"/>
                <w:spacing w:val="2"/>
                <w:sz w:val="18"/>
                <w:szCs w:val="18"/>
                <w:lang w:val="kk-KZ"/>
              </w:rPr>
              <w:t>52</w:t>
            </w:r>
            <w:r w:rsidR="00E81321" w:rsidRPr="005D12B9">
              <w:rPr>
                <w:color w:val="000000"/>
                <w:spacing w:val="2"/>
                <w:sz w:val="18"/>
                <w:szCs w:val="18"/>
              </w:rPr>
              <w:t>. Настоящий Договор</w:t>
            </w:r>
            <w:r w:rsidR="00E81321" w:rsidRPr="00E81321">
              <w:rPr>
                <w:color w:val="000000"/>
                <w:spacing w:val="2"/>
                <w:sz w:val="18"/>
                <w:szCs w:val="18"/>
              </w:rPr>
              <w:t xml:space="preserve">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EA9B53" w14:textId="77777777" w:rsidR="00174432" w:rsidRPr="00E81321" w:rsidRDefault="00174432" w:rsidP="004E03EF">
            <w:pPr>
              <w:pStyle w:val="a4"/>
              <w:jc w:val="both"/>
              <w:rPr>
                <w:rFonts w:ascii="Times New Roman" w:hAnsi="Times New Roman" w:cs="Times New Roman"/>
                <w:sz w:val="18"/>
                <w:szCs w:val="18"/>
              </w:rPr>
            </w:pPr>
          </w:p>
          <w:p w14:paraId="34558031" w14:textId="77777777"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14:paraId="4F23A4C0" w14:textId="77777777"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2574487F" w14:textId="77777777" w:rsidR="00227BCC" w:rsidRPr="0036266F" w:rsidRDefault="00227BCC" w:rsidP="004E03EF">
            <w:pPr>
              <w:pStyle w:val="a4"/>
              <w:jc w:val="both"/>
              <w:rPr>
                <w:rFonts w:ascii="Times New Roman" w:eastAsia="Times New Roman" w:hAnsi="Times New Roman" w:cs="Times New Roman"/>
                <w:iCs/>
                <w:sz w:val="18"/>
                <w:szCs w:val="18"/>
                <w:lang w:val="kk-KZ"/>
              </w:rPr>
            </w:pPr>
          </w:p>
          <w:p w14:paraId="790DF571" w14:textId="77777777" w:rsidR="00BE53D5" w:rsidRDefault="00BE53D5" w:rsidP="004E03EF">
            <w:pPr>
              <w:autoSpaceDE w:val="0"/>
              <w:autoSpaceDN w:val="0"/>
              <w:spacing w:after="0" w:line="240" w:lineRule="auto"/>
              <w:jc w:val="both"/>
              <w:rPr>
                <w:rFonts w:ascii="Times New Roman" w:hAnsi="Times New Roman"/>
                <w:b/>
                <w:bCs/>
                <w:color w:val="000000"/>
                <w:sz w:val="18"/>
                <w:szCs w:val="18"/>
              </w:rPr>
            </w:pPr>
          </w:p>
          <w:p w14:paraId="278DF0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0B609E20"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149EE5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2EE786B2" w14:textId="04A09556"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ED5611">
              <w:rPr>
                <w:rFonts w:ascii="Times New Roman" w:hAnsi="Times New Roman" w:cs="Times New Roman"/>
                <w:b/>
                <w:sz w:val="16"/>
                <w:szCs w:val="16"/>
                <w:lang w:val="kk-KZ"/>
              </w:rPr>
              <w:t>4</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14:paraId="03272D1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14:paraId="10F9775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 xml:space="preserve">Приложение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Договору №</w:t>
            </w:r>
            <w:r w:rsidR="00D376B4">
              <w:rPr>
                <w:rFonts w:ascii="Times New Roman" w:hAnsi="Times New Roman" w:cs="Times New Roman"/>
                <w:b/>
                <w:sz w:val="16"/>
                <w:szCs w:val="16"/>
              </w:rPr>
              <w:t>_______</w:t>
            </w:r>
          </w:p>
          <w:p w14:paraId="4D640FFC" w14:textId="19834E64"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ED5611">
              <w:rPr>
                <w:rFonts w:ascii="Times New Roman" w:hAnsi="Times New Roman" w:cs="Times New Roman"/>
                <w:b/>
                <w:sz w:val="16"/>
                <w:szCs w:val="16"/>
                <w:lang w:val="kk-KZ"/>
              </w:rPr>
              <w:t>4</w:t>
            </w:r>
            <w:r w:rsidRPr="00841632">
              <w:rPr>
                <w:rFonts w:ascii="Times New Roman" w:hAnsi="Times New Roman" w:cs="Times New Roman"/>
                <w:b/>
                <w:sz w:val="16"/>
                <w:szCs w:val="16"/>
                <w:lang w:val="kk-KZ"/>
              </w:rPr>
              <w:t xml:space="preserve"> г.</w:t>
            </w:r>
          </w:p>
          <w:p w14:paraId="12C61D0D" w14:textId="77777777"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14:paraId="555541C8" w14:textId="77777777"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14:paraId="42C96920"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D2D7C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AADB1E3"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48DFFD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69CEC0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14:paraId="1D173A89"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xml:space="preserve">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w:t>
            </w:r>
            <w:r w:rsidRPr="0087043F">
              <w:rPr>
                <w:color w:val="000000"/>
                <w:spacing w:val="2"/>
                <w:sz w:val="16"/>
                <w:szCs w:val="16"/>
              </w:rPr>
              <w:lastRenderedPageBreak/>
              <w:t>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2D4E8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82A195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721BBE7A" w14:textId="77777777"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14:paraId="2D674947"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6E73057A"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4DA60D9C"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664EFE9"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1954C079" w14:textId="77777777" w:rsidR="002A372D" w:rsidRPr="0036266F" w:rsidRDefault="002A372D" w:rsidP="004E03EF">
            <w:pPr>
              <w:pStyle w:val="a4"/>
              <w:jc w:val="both"/>
              <w:rPr>
                <w:rFonts w:ascii="Times New Roman" w:eastAsia="Times New Roman" w:hAnsi="Times New Roman" w:cs="Times New Roman"/>
                <w:iCs/>
                <w:sz w:val="18"/>
                <w:szCs w:val="18"/>
                <w:lang w:val="kk-KZ"/>
              </w:rPr>
            </w:pPr>
          </w:p>
          <w:p w14:paraId="63689B20" w14:textId="77777777"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14:paraId="3F140B2B" w14:textId="77777777"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14:paraId="7EFD43B7" w14:textId="77777777"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tr>
      <w:tr w:rsidR="00F15BC7" w:rsidRPr="00C272FC" w14:paraId="31932FF1" w14:textId="77777777" w:rsidTr="00F15FF8">
        <w:trPr>
          <w:trHeight w:val="851"/>
        </w:trPr>
        <w:tc>
          <w:tcPr>
            <w:tcW w:w="5000" w:type="pct"/>
            <w:gridSpan w:val="2"/>
            <w:tcMar>
              <w:top w:w="0" w:type="dxa"/>
              <w:left w:w="108" w:type="dxa"/>
              <w:bottom w:w="0" w:type="dxa"/>
              <w:right w:w="108" w:type="dxa"/>
            </w:tcMar>
          </w:tcPr>
          <w:p w14:paraId="21F5E75D" w14:textId="77777777" w:rsidR="008820FE" w:rsidRDefault="008820FE" w:rsidP="004C3E74">
            <w:pPr>
              <w:pStyle w:val="a4"/>
              <w:jc w:val="right"/>
              <w:rPr>
                <w:rFonts w:ascii="Times New Roman" w:hAnsi="Times New Roman" w:cs="Times New Roman"/>
                <w:b/>
                <w:sz w:val="18"/>
                <w:szCs w:val="18"/>
              </w:rPr>
            </w:pPr>
          </w:p>
          <w:p w14:paraId="71B9ADA7" w14:textId="75FC3B1B"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w:t>
            </w:r>
            <w:r w:rsidR="00ED5611">
              <w:rPr>
                <w:rFonts w:ascii="Times New Roman" w:hAnsi="Times New Roman" w:cs="Times New Roman"/>
                <w:b/>
                <w:sz w:val="18"/>
                <w:szCs w:val="18"/>
                <w:lang w:val="kk-KZ"/>
              </w:rPr>
              <w:t>4</w:t>
            </w:r>
            <w:r w:rsidRPr="004C3E74">
              <w:rPr>
                <w:rFonts w:ascii="Times New Roman" w:hAnsi="Times New Roman" w:cs="Times New Roman"/>
                <w:b/>
                <w:sz w:val="18"/>
                <w:szCs w:val="18"/>
              </w:rPr>
              <w:t xml:space="preserve"> жылғы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14:paraId="7B47DBD2"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Шартқа</w:t>
            </w:r>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14:paraId="0EC906BF"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Договору №</w:t>
            </w:r>
            <w:r w:rsidR="008A540A">
              <w:rPr>
                <w:rFonts w:ascii="Times New Roman" w:hAnsi="Times New Roman" w:cs="Times New Roman"/>
                <w:b/>
                <w:sz w:val="18"/>
                <w:szCs w:val="18"/>
              </w:rPr>
              <w:t>______</w:t>
            </w:r>
          </w:p>
          <w:p w14:paraId="51147FD0" w14:textId="54ABF5C6"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ED5611">
              <w:rPr>
                <w:rFonts w:ascii="Times New Roman" w:hAnsi="Times New Roman" w:cs="Times New Roman"/>
                <w:b/>
                <w:sz w:val="18"/>
                <w:szCs w:val="18"/>
                <w:lang w:val="kk-KZ"/>
              </w:rPr>
              <w:t>4</w:t>
            </w:r>
            <w:r w:rsidRPr="004C3E74">
              <w:rPr>
                <w:rFonts w:ascii="Times New Roman" w:hAnsi="Times New Roman" w:cs="Times New Roman"/>
                <w:b/>
                <w:sz w:val="18"/>
                <w:szCs w:val="18"/>
                <w:lang w:val="kk-KZ"/>
              </w:rPr>
              <w:t xml:space="preserve"> г.</w:t>
            </w:r>
          </w:p>
          <w:p w14:paraId="1A7831C5" w14:textId="77777777" w:rsidR="004F76C2" w:rsidRDefault="004F76C2" w:rsidP="004C3E74">
            <w:pPr>
              <w:pStyle w:val="a4"/>
              <w:jc w:val="right"/>
              <w:rPr>
                <w:rFonts w:ascii="Times New Roman" w:hAnsi="Times New Roman" w:cs="Times New Roman"/>
                <w:b/>
                <w:sz w:val="18"/>
                <w:szCs w:val="18"/>
                <w:lang w:val="kk-KZ"/>
              </w:rPr>
            </w:pPr>
          </w:p>
          <w:p w14:paraId="101A18ED" w14:textId="77777777" w:rsidR="004F76C2" w:rsidRPr="004C3E74" w:rsidRDefault="004F76C2" w:rsidP="004C3E74">
            <w:pPr>
              <w:pStyle w:val="a4"/>
              <w:jc w:val="right"/>
              <w:rPr>
                <w:rFonts w:ascii="Times New Roman" w:hAnsi="Times New Roman" w:cs="Times New Roman"/>
                <w:b/>
                <w:sz w:val="18"/>
                <w:szCs w:val="18"/>
                <w:lang w:val="kk-KZ"/>
              </w:rPr>
            </w:pPr>
          </w:p>
          <w:p w14:paraId="543B0514" w14:textId="77777777"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5D12B9" w14:paraId="3997E4EA" w14:textId="77777777" w:rsidTr="00306DA8">
              <w:trPr>
                <w:trHeight w:val="140"/>
              </w:trPr>
              <w:tc>
                <w:tcPr>
                  <w:tcW w:w="5000" w:type="pct"/>
                  <w:tcMar>
                    <w:top w:w="0" w:type="dxa"/>
                    <w:left w:w="108" w:type="dxa"/>
                    <w:bottom w:w="0" w:type="dxa"/>
                    <w:right w:w="108" w:type="dxa"/>
                  </w:tcMar>
                </w:tcPr>
                <w:p w14:paraId="773EA6F4" w14:textId="77777777"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5D12B9" w14:paraId="736AB63D" w14:textId="77777777" w:rsidTr="00297402">
              <w:tc>
                <w:tcPr>
                  <w:tcW w:w="5000" w:type="pct"/>
                  <w:tcMar>
                    <w:top w:w="0" w:type="dxa"/>
                    <w:left w:w="108" w:type="dxa"/>
                    <w:bottom w:w="0" w:type="dxa"/>
                    <w:right w:w="108" w:type="dxa"/>
                  </w:tcMar>
                </w:tcPr>
                <w:p w14:paraId="1335ABAB" w14:textId="77777777" w:rsidR="00293ECF" w:rsidRDefault="004343F9" w:rsidP="009704A9">
                  <w:pPr>
                    <w:spacing w:after="0"/>
                    <w:jc w:val="center"/>
                    <w:rPr>
                      <w:rFonts w:ascii="Times New Roman" w:hAnsi="Times New Roman"/>
                      <w:b/>
                      <w:color w:val="000000"/>
                      <w:sz w:val="18"/>
                      <w:szCs w:val="18"/>
                      <w:lang w:val="kk-KZ"/>
                    </w:rPr>
                  </w:pPr>
                  <w:r w:rsidRPr="00533BF1">
                    <w:rPr>
                      <w:rFonts w:ascii="Times New Roman" w:hAnsi="Times New Roman"/>
                      <w:b/>
                      <w:color w:val="000000"/>
                      <w:sz w:val="18"/>
                      <w:szCs w:val="18"/>
                      <w:lang w:val="kk-KZ"/>
                    </w:rPr>
                    <w:t>Перечень закупаемых товаров</w:t>
                  </w:r>
                </w:p>
                <w:p w14:paraId="0D077D9D" w14:textId="77777777" w:rsidR="004F76C2" w:rsidRPr="00293ECF" w:rsidRDefault="004F76C2" w:rsidP="009704A9">
                  <w:pPr>
                    <w:spacing w:after="0"/>
                    <w:jc w:val="center"/>
                    <w:rPr>
                      <w:rFonts w:ascii="Times New Roman" w:hAnsi="Times New Roman"/>
                      <w:color w:val="000000"/>
                      <w:sz w:val="18"/>
                      <w:szCs w:val="18"/>
                      <w:lang w:val="kk-KZ"/>
                    </w:rPr>
                  </w:pPr>
                </w:p>
              </w:tc>
            </w:tr>
          </w:tbl>
          <w:p w14:paraId="5FDE49EE" w14:textId="77777777"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5D12B9" w14:paraId="142F49D1" w14:textId="77777777"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5D12B9" w14:paraId="4399284E" w14:textId="77777777"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14:paraId="6DC70E6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14:paraId="088017DB"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14:paraId="351FD40C"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14:paraId="21169FA3"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14:paraId="7BF6EA6E"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14:paraId="4A8C835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14:paraId="0B973A02"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5D12B9" w14:paraId="6BB9CFC4" w14:textId="77777777"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14:paraId="65AC2069" w14:textId="77777777"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14:paraId="17644173"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2FA26E"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77450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F18B2"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Цена за единицу, тенге</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E833CA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Общая сумма, тенге</w:t>
                        </w:r>
                      </w:p>
                    </w:tc>
                  </w:tr>
                  <w:tr w:rsidR="00BE53D5" w:rsidRPr="005D12B9" w14:paraId="1AB11B04"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485E4" w14:textId="77777777"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7571670C" w14:textId="77777777"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A8B34C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7505E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4970EEB9" w14:textId="77777777"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0C830DB2" w14:textId="77777777" w:rsidR="00BE53D5" w:rsidRPr="00711895" w:rsidRDefault="00BE53D5" w:rsidP="00907957">
                        <w:pPr>
                          <w:pStyle w:val="a4"/>
                          <w:jc w:val="center"/>
                          <w:rPr>
                            <w:rFonts w:ascii="Times New Roman" w:hAnsi="Times New Roman"/>
                            <w:sz w:val="18"/>
                            <w:szCs w:val="18"/>
                            <w:lang w:val="kk-KZ"/>
                          </w:rPr>
                        </w:pPr>
                      </w:p>
                    </w:tc>
                  </w:tr>
                  <w:tr w:rsidR="00B83FD0" w:rsidRPr="005D12B9" w14:paraId="5BC13C96"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7662885" w14:textId="77777777"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452D3568" w14:textId="77777777"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66AE5F"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3C5950"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6E3B33FE" w14:textId="77777777"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7046809F" w14:textId="77777777" w:rsidR="00B83FD0" w:rsidRPr="00711895" w:rsidRDefault="00B83FD0" w:rsidP="00907957">
                        <w:pPr>
                          <w:pStyle w:val="a4"/>
                          <w:jc w:val="center"/>
                          <w:rPr>
                            <w:rFonts w:ascii="Times New Roman" w:hAnsi="Times New Roman"/>
                            <w:sz w:val="18"/>
                            <w:szCs w:val="18"/>
                            <w:lang w:val="kk-KZ"/>
                          </w:rPr>
                        </w:pPr>
                      </w:p>
                    </w:tc>
                  </w:tr>
                  <w:tr w:rsidR="00353BD2" w:rsidRPr="005D12B9" w14:paraId="5BE1613B" w14:textId="77777777"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F3E24D4" w14:textId="77777777"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14:paraId="2E17A6CB" w14:textId="77777777"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14:paraId="5C66820D" w14:textId="77777777"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итого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98116D" w14:textId="77777777" w:rsidR="00353BD2" w:rsidRPr="00884864" w:rsidRDefault="00353BD2" w:rsidP="002F50A7">
                        <w:pPr>
                          <w:pStyle w:val="a4"/>
                          <w:jc w:val="center"/>
                          <w:rPr>
                            <w:rFonts w:ascii="Times New Roman" w:hAnsi="Times New Roman" w:cs="Times New Roman"/>
                            <w:b/>
                            <w:sz w:val="18"/>
                            <w:szCs w:val="18"/>
                            <w:lang w:val="kk-KZ"/>
                          </w:rPr>
                        </w:pPr>
                      </w:p>
                    </w:tc>
                  </w:tr>
                </w:tbl>
                <w:p w14:paraId="705BFE14" w14:textId="77777777"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5D12B9" w14:paraId="4A42E6CE" w14:textId="77777777"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5D12B9" w14:paraId="0136722B" w14:textId="77777777" w:rsidTr="009704A9">
                    <w:trPr>
                      <w:trHeight w:val="215"/>
                    </w:trPr>
                    <w:tc>
                      <w:tcPr>
                        <w:tcW w:w="2369" w:type="pct"/>
                        <w:tcMar>
                          <w:top w:w="0" w:type="dxa"/>
                          <w:left w:w="108" w:type="dxa"/>
                          <w:bottom w:w="0" w:type="dxa"/>
                          <w:right w:w="108" w:type="dxa"/>
                        </w:tcMar>
                      </w:tcPr>
                      <w:p w14:paraId="752F96D6" w14:textId="77777777"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14:paraId="3DBA8D9F" w14:textId="77777777"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r w:rsidRPr="00884864">
                          <w:rPr>
                            <w:rFonts w:ascii="Times New Roman" w:hAnsi="Times New Roman" w:cs="Times New Roman"/>
                            <w:b/>
                            <w:color w:val="000000"/>
                            <w:sz w:val="18"/>
                            <w:szCs w:val="18"/>
                            <w:u w:val="single"/>
                            <w:lang w:val="kk-KZ"/>
                          </w:rPr>
                          <w:t>Заказчик:</w:t>
                        </w:r>
                        <w:r w:rsidRPr="00884864">
                          <w:rPr>
                            <w:rFonts w:ascii="Times New Roman" w:hAnsi="Times New Roman" w:cs="Times New Roman"/>
                            <w:b/>
                            <w:color w:val="000000"/>
                            <w:sz w:val="18"/>
                            <w:szCs w:val="18"/>
                            <w:lang w:val="kk-KZ"/>
                          </w:rPr>
                          <w:t xml:space="preserve"> </w:t>
                        </w:r>
                      </w:p>
                      <w:p w14:paraId="38D7EC99" w14:textId="77777777"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4E9C6945"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14:paraId="617F650A"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884864">
                          <w:rPr>
                            <w:rFonts w:ascii="Times New Roman" w:hAnsi="Times New Roman" w:cs="Times New Roman"/>
                            <w:b/>
                            <w:color w:val="000000"/>
                            <w:sz w:val="18"/>
                            <w:szCs w:val="18"/>
                            <w:u w:val="single"/>
                            <w:lang w:val="kk-KZ"/>
                          </w:rPr>
                          <w:t>Поставщик:</w:t>
                        </w:r>
                      </w:p>
                      <w:p w14:paraId="6F541CD4" w14:textId="77777777"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14:paraId="08E2D5F3" w14:textId="77777777"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14:paraId="20C69984" w14:textId="77777777"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14:paraId="7DFC11C6" w14:textId="77777777"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14:paraId="039D577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6310F8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32E6B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6D3F26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C070F98"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5EDFA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A4A1BE"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7DDAB5F"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E0441F0"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46279A4"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0E1602C"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133386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08692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7EB7599A"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5AF577F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608CEF3"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AF7EFEE"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C6B61"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B705410"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6F55ABE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0785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10556BB"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4DD1576" w14:textId="77777777"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14:paraId="308CF4F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A9E3179"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1DCB9F7"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BD6E5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E2AEAB1"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F7A7F7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0977BE3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1C7EA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D77C59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6E3DB5D"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E6370E7"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67EF19F8"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5AC426F1" w14:textId="77777777"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14:paraId="3216E250" w14:textId="77777777" w:rsidR="0024730B" w:rsidRDefault="0024730B" w:rsidP="004437AA">
            <w:pPr>
              <w:pStyle w:val="a4"/>
              <w:jc w:val="right"/>
              <w:rPr>
                <w:rFonts w:ascii="Times New Roman" w:hAnsi="Times New Roman" w:cs="Times New Roman"/>
                <w:b/>
                <w:sz w:val="18"/>
                <w:szCs w:val="18"/>
                <w:lang w:val="kk-KZ"/>
              </w:rPr>
            </w:pPr>
          </w:p>
          <w:p w14:paraId="32F4ED15" w14:textId="77777777" w:rsidR="0024730B" w:rsidRDefault="0024730B" w:rsidP="004437AA">
            <w:pPr>
              <w:pStyle w:val="a4"/>
              <w:jc w:val="right"/>
              <w:rPr>
                <w:rFonts w:ascii="Times New Roman" w:hAnsi="Times New Roman" w:cs="Times New Roman"/>
                <w:b/>
                <w:sz w:val="18"/>
                <w:szCs w:val="18"/>
                <w:lang w:val="kk-KZ"/>
              </w:rPr>
            </w:pPr>
          </w:p>
          <w:p w14:paraId="7938062F" w14:textId="77777777" w:rsidR="00B83FD0" w:rsidRDefault="00B83FD0" w:rsidP="004437AA">
            <w:pPr>
              <w:pStyle w:val="a4"/>
              <w:jc w:val="right"/>
              <w:rPr>
                <w:rFonts w:ascii="Times New Roman" w:hAnsi="Times New Roman" w:cs="Times New Roman"/>
                <w:b/>
                <w:sz w:val="18"/>
                <w:szCs w:val="18"/>
                <w:lang w:val="kk-KZ"/>
              </w:rPr>
            </w:pPr>
          </w:p>
          <w:p w14:paraId="755224D1" w14:textId="77777777" w:rsidR="00B83FD0" w:rsidRDefault="00B83FD0" w:rsidP="004437AA">
            <w:pPr>
              <w:pStyle w:val="a4"/>
              <w:jc w:val="right"/>
              <w:rPr>
                <w:rFonts w:ascii="Times New Roman" w:hAnsi="Times New Roman" w:cs="Times New Roman"/>
                <w:b/>
                <w:sz w:val="18"/>
                <w:szCs w:val="18"/>
                <w:lang w:val="kk-KZ"/>
              </w:rPr>
            </w:pPr>
          </w:p>
          <w:p w14:paraId="6B5B6DEB" w14:textId="77777777" w:rsidR="00B83FD0" w:rsidRDefault="00B83FD0" w:rsidP="004437AA">
            <w:pPr>
              <w:pStyle w:val="a4"/>
              <w:jc w:val="right"/>
              <w:rPr>
                <w:rFonts w:ascii="Times New Roman" w:hAnsi="Times New Roman" w:cs="Times New Roman"/>
                <w:b/>
                <w:sz w:val="18"/>
                <w:szCs w:val="18"/>
                <w:lang w:val="kk-KZ"/>
              </w:rPr>
            </w:pPr>
          </w:p>
          <w:p w14:paraId="2D94C449" w14:textId="77777777" w:rsidR="00B83FD0" w:rsidRDefault="00B83FD0" w:rsidP="004437AA">
            <w:pPr>
              <w:pStyle w:val="a4"/>
              <w:jc w:val="right"/>
              <w:rPr>
                <w:rFonts w:ascii="Times New Roman" w:hAnsi="Times New Roman" w:cs="Times New Roman"/>
                <w:b/>
                <w:sz w:val="18"/>
                <w:szCs w:val="18"/>
                <w:lang w:val="kk-KZ"/>
              </w:rPr>
            </w:pPr>
          </w:p>
          <w:p w14:paraId="3F3AFE5C" w14:textId="77777777" w:rsidR="00B83FD0" w:rsidRDefault="00B83FD0" w:rsidP="004437AA">
            <w:pPr>
              <w:pStyle w:val="a4"/>
              <w:jc w:val="right"/>
              <w:rPr>
                <w:rFonts w:ascii="Times New Roman" w:hAnsi="Times New Roman" w:cs="Times New Roman"/>
                <w:b/>
                <w:sz w:val="18"/>
                <w:szCs w:val="18"/>
                <w:lang w:val="kk-KZ"/>
              </w:rPr>
            </w:pPr>
          </w:p>
          <w:p w14:paraId="553CE118" w14:textId="77777777" w:rsidR="00B83FD0" w:rsidRDefault="00B83FD0" w:rsidP="004437AA">
            <w:pPr>
              <w:pStyle w:val="a4"/>
              <w:jc w:val="right"/>
              <w:rPr>
                <w:rFonts w:ascii="Times New Roman" w:hAnsi="Times New Roman" w:cs="Times New Roman"/>
                <w:b/>
                <w:sz w:val="18"/>
                <w:szCs w:val="18"/>
                <w:lang w:val="kk-KZ"/>
              </w:rPr>
            </w:pPr>
          </w:p>
          <w:p w14:paraId="1B942F1C" w14:textId="77777777" w:rsidR="00B83FD0" w:rsidRDefault="00B83FD0" w:rsidP="004437AA">
            <w:pPr>
              <w:pStyle w:val="a4"/>
              <w:jc w:val="right"/>
              <w:rPr>
                <w:rFonts w:ascii="Times New Roman" w:hAnsi="Times New Roman" w:cs="Times New Roman"/>
                <w:b/>
                <w:sz w:val="18"/>
                <w:szCs w:val="18"/>
                <w:lang w:val="kk-KZ"/>
              </w:rPr>
            </w:pPr>
          </w:p>
          <w:p w14:paraId="1EE01366" w14:textId="77777777" w:rsidR="00B83FD0" w:rsidRDefault="00B83FD0" w:rsidP="004437AA">
            <w:pPr>
              <w:pStyle w:val="a4"/>
              <w:jc w:val="right"/>
              <w:rPr>
                <w:rFonts w:ascii="Times New Roman" w:hAnsi="Times New Roman" w:cs="Times New Roman"/>
                <w:b/>
                <w:sz w:val="18"/>
                <w:szCs w:val="18"/>
                <w:lang w:val="kk-KZ"/>
              </w:rPr>
            </w:pPr>
          </w:p>
          <w:p w14:paraId="1554FBCF" w14:textId="77777777" w:rsidR="00B83FD0" w:rsidRDefault="00B83FD0" w:rsidP="004437AA">
            <w:pPr>
              <w:pStyle w:val="a4"/>
              <w:jc w:val="right"/>
              <w:rPr>
                <w:rFonts w:ascii="Times New Roman" w:hAnsi="Times New Roman" w:cs="Times New Roman"/>
                <w:b/>
                <w:sz w:val="18"/>
                <w:szCs w:val="18"/>
                <w:lang w:val="kk-KZ"/>
              </w:rPr>
            </w:pPr>
          </w:p>
          <w:p w14:paraId="784D002C" w14:textId="77777777" w:rsidR="00B83FD0" w:rsidRDefault="00B83FD0" w:rsidP="004437AA">
            <w:pPr>
              <w:pStyle w:val="a4"/>
              <w:jc w:val="right"/>
              <w:rPr>
                <w:rFonts w:ascii="Times New Roman" w:hAnsi="Times New Roman" w:cs="Times New Roman"/>
                <w:b/>
                <w:sz w:val="18"/>
                <w:szCs w:val="18"/>
                <w:lang w:val="kk-KZ"/>
              </w:rPr>
            </w:pPr>
          </w:p>
          <w:p w14:paraId="3D0C9F3B" w14:textId="77777777" w:rsidR="00B83FD0" w:rsidRDefault="00B83FD0" w:rsidP="004437AA">
            <w:pPr>
              <w:pStyle w:val="a4"/>
              <w:jc w:val="right"/>
              <w:rPr>
                <w:rFonts w:ascii="Times New Roman" w:hAnsi="Times New Roman" w:cs="Times New Roman"/>
                <w:b/>
                <w:sz w:val="18"/>
                <w:szCs w:val="18"/>
                <w:lang w:val="kk-KZ"/>
              </w:rPr>
            </w:pPr>
          </w:p>
          <w:p w14:paraId="28456F08" w14:textId="77777777" w:rsidR="00B83FD0" w:rsidRDefault="00B83FD0" w:rsidP="004437AA">
            <w:pPr>
              <w:pStyle w:val="a4"/>
              <w:jc w:val="right"/>
              <w:rPr>
                <w:rFonts w:ascii="Times New Roman" w:hAnsi="Times New Roman" w:cs="Times New Roman"/>
                <w:b/>
                <w:sz w:val="18"/>
                <w:szCs w:val="18"/>
                <w:lang w:val="kk-KZ"/>
              </w:rPr>
            </w:pPr>
          </w:p>
          <w:p w14:paraId="0AC13C28" w14:textId="77777777" w:rsidR="0024730B" w:rsidRDefault="0024730B" w:rsidP="004437AA">
            <w:pPr>
              <w:pStyle w:val="a4"/>
              <w:jc w:val="right"/>
              <w:rPr>
                <w:rFonts w:ascii="Times New Roman" w:hAnsi="Times New Roman" w:cs="Times New Roman"/>
                <w:b/>
                <w:sz w:val="18"/>
                <w:szCs w:val="18"/>
                <w:lang w:val="kk-KZ"/>
              </w:rPr>
            </w:pPr>
          </w:p>
          <w:p w14:paraId="322D917D" w14:textId="2604F7BB"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ED5611">
              <w:rPr>
                <w:rFonts w:ascii="Times New Roman" w:hAnsi="Times New Roman" w:cs="Times New Roman"/>
                <w:b/>
                <w:sz w:val="18"/>
                <w:szCs w:val="18"/>
                <w:lang w:val="kk-KZ"/>
              </w:rPr>
              <w:t>4</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14:paraId="193342C7" w14:textId="77777777"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14:paraId="5E958204" w14:textId="77777777" w:rsidR="004437AA" w:rsidRPr="004C3E74"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Договору №</w:t>
            </w:r>
            <w:r w:rsidR="00B83FD0">
              <w:rPr>
                <w:rFonts w:ascii="Times New Roman" w:hAnsi="Times New Roman" w:cs="Times New Roman"/>
                <w:b/>
                <w:sz w:val="18"/>
                <w:szCs w:val="18"/>
              </w:rPr>
              <w:t>____</w:t>
            </w:r>
          </w:p>
          <w:p w14:paraId="28A9B65C" w14:textId="5378FC7A"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ED5611">
              <w:rPr>
                <w:rFonts w:ascii="Times New Roman" w:hAnsi="Times New Roman" w:cs="Times New Roman"/>
                <w:b/>
                <w:sz w:val="18"/>
                <w:szCs w:val="18"/>
                <w:lang w:val="kk-KZ"/>
              </w:rPr>
              <w:t>4</w:t>
            </w:r>
            <w:r w:rsidRPr="004C3E74">
              <w:rPr>
                <w:rFonts w:ascii="Times New Roman" w:hAnsi="Times New Roman" w:cs="Times New Roman"/>
                <w:b/>
                <w:sz w:val="18"/>
                <w:szCs w:val="18"/>
                <w:lang w:val="kk-KZ"/>
              </w:rPr>
              <w:t xml:space="preserve"> г.</w:t>
            </w:r>
          </w:p>
          <w:p w14:paraId="11C5B846" w14:textId="77777777" w:rsidR="0024730B" w:rsidRPr="004C3E74" w:rsidRDefault="0024730B" w:rsidP="004437AA">
            <w:pPr>
              <w:pStyle w:val="a4"/>
              <w:jc w:val="right"/>
              <w:rPr>
                <w:rFonts w:ascii="Times New Roman" w:hAnsi="Times New Roman" w:cs="Times New Roman"/>
                <w:b/>
                <w:sz w:val="18"/>
                <w:szCs w:val="18"/>
                <w:lang w:val="kk-KZ"/>
              </w:rPr>
            </w:pPr>
          </w:p>
          <w:p w14:paraId="693B0887" w14:textId="77777777" w:rsidR="0024730B" w:rsidRDefault="0024730B" w:rsidP="006767D9">
            <w:pPr>
              <w:spacing w:after="0" w:line="240" w:lineRule="auto"/>
              <w:jc w:val="center"/>
              <w:rPr>
                <w:rFonts w:ascii="Times New Roman" w:hAnsi="Times New Roman"/>
                <w:b/>
                <w:sz w:val="20"/>
                <w:szCs w:val="20"/>
                <w:lang w:val="kk-KZ"/>
              </w:rPr>
            </w:pPr>
          </w:p>
          <w:p w14:paraId="18C31E9A" w14:textId="77777777"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14:paraId="1079C194" w14:textId="77777777" w:rsidR="00E57BB3"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Техническая спецификация</w:t>
            </w:r>
          </w:p>
          <w:p w14:paraId="2A04171F" w14:textId="77777777"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14:paraId="0EF1B0E7" w14:textId="77777777"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14:paraId="583BFFB1" w14:textId="77777777" w:rsidTr="00B222A3">
                    <w:trPr>
                      <w:trHeight w:val="115"/>
                    </w:trPr>
                    <w:tc>
                      <w:tcPr>
                        <w:tcW w:w="557" w:type="dxa"/>
                        <w:tcBorders>
                          <w:top w:val="single" w:sz="4" w:space="0" w:color="auto"/>
                          <w:left w:val="single" w:sz="4" w:space="0" w:color="auto"/>
                          <w:right w:val="single" w:sz="4" w:space="0" w:color="auto"/>
                        </w:tcBorders>
                      </w:tcPr>
                      <w:p w14:paraId="79F7B742"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14:paraId="2F3E4541"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14:paraId="02F3A635" w14:textId="77777777"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14:paraId="3DF13DA3" w14:textId="77777777" w:rsidTr="00B222A3">
                    <w:trPr>
                      <w:trHeight w:val="414"/>
                    </w:trPr>
                    <w:tc>
                      <w:tcPr>
                        <w:tcW w:w="557" w:type="dxa"/>
                        <w:tcBorders>
                          <w:left w:val="single" w:sz="4" w:space="0" w:color="auto"/>
                          <w:bottom w:val="single" w:sz="4" w:space="0" w:color="auto"/>
                          <w:right w:val="single" w:sz="4" w:space="0" w:color="auto"/>
                        </w:tcBorders>
                        <w:shd w:val="clear" w:color="auto" w:fill="FFFFFF"/>
                      </w:tcPr>
                      <w:p w14:paraId="10CD0B3D"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14:paraId="2534D6CA"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14:paraId="7720BCA0" w14:textId="77777777"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14:paraId="1C8AFE6B"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AD66543" w14:textId="77777777"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3DF7AD62" w14:textId="77777777"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61C34DC2" w14:textId="77777777" w:rsidR="007800E3" w:rsidRPr="003C4602" w:rsidRDefault="007800E3" w:rsidP="000E1471">
                        <w:pPr>
                          <w:pStyle w:val="a4"/>
                          <w:rPr>
                            <w:rFonts w:ascii="Times New Roman" w:hAnsi="Times New Roman"/>
                            <w:sz w:val="16"/>
                            <w:szCs w:val="16"/>
                          </w:rPr>
                        </w:pPr>
                      </w:p>
                    </w:tc>
                  </w:tr>
                  <w:tr w:rsidR="00B83FD0" w:rsidRPr="003C4602" w14:paraId="6716F170"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4F1AC7" w14:textId="77777777"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44C2F7D8" w14:textId="77777777"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06AAF21D" w14:textId="77777777" w:rsidR="00B83FD0" w:rsidRPr="003C4602" w:rsidRDefault="00B83FD0" w:rsidP="000E1471">
                        <w:pPr>
                          <w:pStyle w:val="a4"/>
                          <w:rPr>
                            <w:rFonts w:ascii="Times New Roman" w:hAnsi="Times New Roman"/>
                            <w:sz w:val="16"/>
                            <w:szCs w:val="16"/>
                          </w:rPr>
                        </w:pPr>
                      </w:p>
                    </w:tc>
                  </w:tr>
                </w:tbl>
                <w:p w14:paraId="76394AA6" w14:textId="77777777"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14:paraId="62F3F87D" w14:textId="77777777" w:rsidTr="00164DE0">
              <w:trPr>
                <w:trHeight w:val="80"/>
              </w:trPr>
              <w:tc>
                <w:tcPr>
                  <w:tcW w:w="5000" w:type="pct"/>
                  <w:gridSpan w:val="2"/>
                  <w:tcMar>
                    <w:top w:w="0" w:type="dxa"/>
                    <w:left w:w="108" w:type="dxa"/>
                    <w:bottom w:w="0" w:type="dxa"/>
                    <w:right w:w="108" w:type="dxa"/>
                  </w:tcMar>
                </w:tcPr>
                <w:p w14:paraId="691C454A" w14:textId="77777777" w:rsidR="00DC1B8C" w:rsidRDefault="00DC1B8C" w:rsidP="00FD1C28">
                  <w:pPr>
                    <w:pStyle w:val="a4"/>
                    <w:tabs>
                      <w:tab w:val="left" w:pos="0"/>
                    </w:tabs>
                    <w:jc w:val="both"/>
                    <w:rPr>
                      <w:rFonts w:ascii="Times New Roman" w:hAnsi="Times New Roman" w:cs="Times New Roman"/>
                      <w:b/>
                      <w:sz w:val="16"/>
                      <w:szCs w:val="16"/>
                      <w:lang w:val="kk-KZ"/>
                    </w:rPr>
                  </w:pPr>
                </w:p>
                <w:p w14:paraId="7C9B0AA3" w14:textId="77777777"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14:paraId="2B7E021F" w14:textId="77777777" w:rsidTr="00F15FF8">
              <w:tblPrEx>
                <w:tblCellMar>
                  <w:left w:w="108" w:type="dxa"/>
                  <w:right w:w="108" w:type="dxa"/>
                </w:tblCellMar>
              </w:tblPrEx>
              <w:trPr>
                <w:trHeight w:val="847"/>
              </w:trPr>
              <w:tc>
                <w:tcPr>
                  <w:tcW w:w="2310" w:type="pct"/>
                </w:tcPr>
                <w:p w14:paraId="4490B531" w14:textId="77777777"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14:paraId="7E83F436"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14:paraId="273CAC89"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14:paraId="5DB3D36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14:paraId="56C28CEE"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14:paraId="00A5773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14:paraId="66DBD412" w14:textId="77777777"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14:paraId="1A6394E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r w:rsidR="005106C4" w:rsidRPr="003C4602">
                    <w:rPr>
                      <w:rFonts w:ascii="Times New Roman" w:eastAsia="Times New Roman" w:hAnsi="Times New Roman"/>
                      <w:color w:val="000000"/>
                      <w:sz w:val="16"/>
                      <w:szCs w:val="16"/>
                      <w:lang w:val="kk-KZ"/>
                    </w:rPr>
                    <w:t>июл</w:t>
                  </w:r>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14:paraId="79532E9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73023B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CD5EB15"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15A85DCC"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7723146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7D39814" w14:textId="77777777"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14:paraId="1C242459" w14:textId="77777777"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14:paraId="57A7D5F4" w14:textId="77777777" w:rsidTr="00F15FF8">
        <w:trPr>
          <w:trHeight w:val="851"/>
        </w:trPr>
        <w:tc>
          <w:tcPr>
            <w:tcW w:w="5000" w:type="pct"/>
            <w:gridSpan w:val="2"/>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14:paraId="5B26CF25" w14:textId="77777777" w:rsidTr="005E743B">
              <w:trPr>
                <w:trHeight w:val="1849"/>
              </w:trPr>
              <w:tc>
                <w:tcPr>
                  <w:tcW w:w="2369" w:type="pct"/>
                  <w:tcMar>
                    <w:top w:w="0" w:type="dxa"/>
                    <w:left w:w="108" w:type="dxa"/>
                    <w:bottom w:w="0" w:type="dxa"/>
                    <w:right w:w="108" w:type="dxa"/>
                  </w:tcMar>
                </w:tcPr>
                <w:p w14:paraId="76A30092"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lastRenderedPageBreak/>
                    <w:t>Тапсырыс беруші:</w:t>
                  </w:r>
                  <w:r w:rsidRPr="00841632">
                    <w:rPr>
                      <w:rFonts w:ascii="Times New Roman" w:hAnsi="Times New Roman" w:cs="Times New Roman"/>
                      <w:b/>
                      <w:color w:val="000000"/>
                      <w:sz w:val="18"/>
                      <w:szCs w:val="18"/>
                      <w:lang w:val="kk-KZ"/>
                    </w:rPr>
                    <w:t xml:space="preserve"> </w:t>
                  </w:r>
                </w:p>
                <w:p w14:paraId="6659E0F1" w14:textId="77777777"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11759CA" w14:textId="77777777"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17DC64DD"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D163AE3"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58DE170A" w14:textId="77777777"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14:paraId="7AE5A996" w14:textId="77777777" w:rsidR="004F76C2" w:rsidRDefault="004F76C2" w:rsidP="004C3E74">
            <w:pPr>
              <w:pStyle w:val="a4"/>
              <w:jc w:val="right"/>
              <w:rPr>
                <w:rFonts w:ascii="Times New Roman" w:hAnsi="Times New Roman" w:cs="Times New Roman"/>
                <w:b/>
                <w:sz w:val="18"/>
                <w:szCs w:val="18"/>
              </w:rPr>
            </w:pPr>
          </w:p>
        </w:tc>
      </w:tr>
    </w:tbl>
    <w:p w14:paraId="5CC7D239" w14:textId="77777777"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9958" w14:textId="77777777" w:rsidR="000A4A49" w:rsidRDefault="000A4A49" w:rsidP="00A72BFC">
      <w:pPr>
        <w:spacing w:after="0" w:line="240" w:lineRule="auto"/>
      </w:pPr>
      <w:r>
        <w:separator/>
      </w:r>
    </w:p>
  </w:endnote>
  <w:endnote w:type="continuationSeparator" w:id="0">
    <w:p w14:paraId="78C275F1" w14:textId="77777777" w:rsidR="000A4A49" w:rsidRDefault="000A4A49"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8B3B7" w14:textId="77777777" w:rsidR="000A4A49" w:rsidRDefault="000A4A49" w:rsidP="00A72BFC">
      <w:pPr>
        <w:spacing w:after="0" w:line="240" w:lineRule="auto"/>
      </w:pPr>
      <w:r>
        <w:separator/>
      </w:r>
    </w:p>
  </w:footnote>
  <w:footnote w:type="continuationSeparator" w:id="0">
    <w:p w14:paraId="60417F53" w14:textId="77777777" w:rsidR="000A4A49" w:rsidRDefault="000A4A49"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330F"/>
    <w:rsid w:val="00074184"/>
    <w:rsid w:val="00083F8D"/>
    <w:rsid w:val="0008544F"/>
    <w:rsid w:val="00087121"/>
    <w:rsid w:val="00091413"/>
    <w:rsid w:val="000944FB"/>
    <w:rsid w:val="0009524D"/>
    <w:rsid w:val="000977A6"/>
    <w:rsid w:val="00097856"/>
    <w:rsid w:val="000A008B"/>
    <w:rsid w:val="000A0EB8"/>
    <w:rsid w:val="000A382B"/>
    <w:rsid w:val="000A4A49"/>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2EA9"/>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63CF5"/>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2B9"/>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3A5C"/>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6605E"/>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6022E"/>
    <w:rsid w:val="00A60EBC"/>
    <w:rsid w:val="00A62818"/>
    <w:rsid w:val="00A65A8C"/>
    <w:rsid w:val="00A66912"/>
    <w:rsid w:val="00A67616"/>
    <w:rsid w:val="00A72BFC"/>
    <w:rsid w:val="00A75B71"/>
    <w:rsid w:val="00A76248"/>
    <w:rsid w:val="00A76BAA"/>
    <w:rsid w:val="00A820ED"/>
    <w:rsid w:val="00A824E0"/>
    <w:rsid w:val="00A8279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056F"/>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5611"/>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D69"/>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f"/>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1D0B31"/>
    <w:rPr>
      <w:i/>
      <w:iCs/>
    </w:rPr>
  </w:style>
  <w:style w:type="character" w:styleId="af1">
    <w:name w:val="annotation reference"/>
    <w:basedOn w:val="a0"/>
    <w:uiPriority w:val="99"/>
    <w:semiHidden/>
    <w:unhideWhenUsed/>
    <w:rsid w:val="00535A62"/>
    <w:rPr>
      <w:sz w:val="16"/>
      <w:szCs w:val="16"/>
    </w:rPr>
  </w:style>
  <w:style w:type="paragraph" w:styleId="af2">
    <w:name w:val="annotation text"/>
    <w:basedOn w:val="a"/>
    <w:link w:val="af3"/>
    <w:uiPriority w:val="99"/>
    <w:semiHidden/>
    <w:unhideWhenUsed/>
    <w:rsid w:val="00535A62"/>
    <w:pPr>
      <w:spacing w:line="240" w:lineRule="auto"/>
    </w:pPr>
    <w:rPr>
      <w:sz w:val="20"/>
      <w:szCs w:val="20"/>
    </w:rPr>
  </w:style>
  <w:style w:type="character" w:customStyle="1" w:styleId="af3">
    <w:name w:val="Текст примечания Знак"/>
    <w:basedOn w:val="a0"/>
    <w:link w:val="af2"/>
    <w:uiPriority w:val="99"/>
    <w:semiHidden/>
    <w:rsid w:val="00535A62"/>
    <w:rPr>
      <w:rFonts w:eastAsiaTheme="minorEastAsia"/>
      <w:sz w:val="20"/>
      <w:szCs w:val="20"/>
      <w:lang w:eastAsia="ru-RU"/>
    </w:rPr>
  </w:style>
  <w:style w:type="paragraph" w:styleId="af4">
    <w:name w:val="annotation subject"/>
    <w:basedOn w:val="af2"/>
    <w:next w:val="af2"/>
    <w:link w:val="af5"/>
    <w:uiPriority w:val="99"/>
    <w:semiHidden/>
    <w:unhideWhenUsed/>
    <w:rsid w:val="00535A62"/>
    <w:rPr>
      <w:b/>
      <w:bCs/>
    </w:rPr>
  </w:style>
  <w:style w:type="character" w:customStyle="1" w:styleId="af5">
    <w:name w:val="Тема примечания Знак"/>
    <w:basedOn w:val="af3"/>
    <w:link w:val="af4"/>
    <w:uiPriority w:val="99"/>
    <w:semiHidden/>
    <w:rsid w:val="00535A62"/>
    <w:rPr>
      <w:rFonts w:eastAsiaTheme="minorEastAsia"/>
      <w:b/>
      <w:bCs/>
      <w:sz w:val="20"/>
      <w:szCs w:val="20"/>
      <w:lang w:eastAsia="ru-RU"/>
    </w:rPr>
  </w:style>
  <w:style w:type="character" w:customStyle="1" w:styleId="af">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1">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47456773">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89F94-04F3-4C1F-840F-5B5817A7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8107</Words>
  <Characters>46213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Дузбаев Еркобек Серикович</cp:lastModifiedBy>
  <cp:revision>5</cp:revision>
  <cp:lastPrinted>2022-11-16T05:16:00Z</cp:lastPrinted>
  <dcterms:created xsi:type="dcterms:W3CDTF">2023-11-21T05:27:00Z</dcterms:created>
  <dcterms:modified xsi:type="dcterms:W3CDTF">2023-12-15T04:28:00Z</dcterms:modified>
</cp:coreProperties>
</file>